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1CD8" w14:textId="77777777" w:rsidR="00B75BF1" w:rsidRDefault="00B75BF1" w:rsidP="00B75BF1">
      <w:r>
        <w:t>RNDr. Michaela Masná, Ph.D.</w:t>
      </w:r>
    </w:p>
    <w:p w14:paraId="233A61C3" w14:textId="77777777" w:rsidR="00B75BF1" w:rsidRDefault="00B75BF1" w:rsidP="00B75BF1">
      <w:r>
        <w:t>ředitelka školy</w:t>
      </w:r>
    </w:p>
    <w:p w14:paraId="11C540C5" w14:textId="77777777" w:rsidR="00B75BF1" w:rsidRDefault="00B75BF1" w:rsidP="00B75BF1">
      <w:r>
        <w:t>Energetiků 144</w:t>
      </w:r>
    </w:p>
    <w:p w14:paraId="5752919E" w14:textId="77777777" w:rsidR="00B75BF1" w:rsidRDefault="00B75BF1" w:rsidP="00B75BF1">
      <w:r>
        <w:t>735 14 Orlová-Lutyně</w:t>
      </w:r>
    </w:p>
    <w:p w14:paraId="64489F4B" w14:textId="508C6D5A" w:rsidR="00142F4A" w:rsidRDefault="00142F4A" w:rsidP="009D570D">
      <w:pPr>
        <w:pStyle w:val="Nadpis1"/>
        <w:spacing w:before="1080"/>
      </w:pPr>
      <w:r>
        <w:t>Žádost o komisionální přezkoušení</w:t>
      </w:r>
    </w:p>
    <w:p w14:paraId="0393994B" w14:textId="07CAE630" w:rsidR="00142F4A" w:rsidRDefault="00142F4A" w:rsidP="00142F4A">
      <w:r>
        <w:t>Podmínky pro komisionální přezkoušení žáka stanoví zákon o předškolním, základním, středním, vyšším a jiném vzdělávání č.561/2004 Sb. (školský zákon) §</w:t>
      </w:r>
      <w:r w:rsidR="000C0C76">
        <w:t> </w:t>
      </w:r>
      <w:r>
        <w:t>69 odst. (9) a (10):</w:t>
      </w:r>
    </w:p>
    <w:p w14:paraId="506C953B" w14:textId="6A2A637F" w:rsidR="00142F4A" w:rsidRPr="005252EA" w:rsidRDefault="00142F4A" w:rsidP="00142F4A">
      <w:pPr>
        <w:rPr>
          <w:rStyle w:val="Zdraznn"/>
          <w:sz w:val="24"/>
          <w:szCs w:val="24"/>
        </w:rPr>
      </w:pPr>
      <w:r w:rsidRPr="005252EA">
        <w:rPr>
          <w:rStyle w:val="Zdraznn"/>
          <w:sz w:val="24"/>
          <w:szCs w:val="24"/>
        </w:rPr>
        <w:t>Má-li zletilý žák nebo zákonný zástupce nezletilého žáka pochybnosti o správnosti hodnocení na konci prvního nebo druhého pololetí, může do 3 pracovních dnů ode dne, kdy se o hodnocení prokazatelně dozvěděl, nejpozději však do 3 pracovních dnů od vydání vysvědčení, požádat ředitele školy o komisionální přezkoušení žáka; je-li vyučujícím žáka v</w:t>
      </w:r>
      <w:r w:rsidR="000C0C76">
        <w:rPr>
          <w:rStyle w:val="Zdraznn"/>
          <w:sz w:val="24"/>
          <w:szCs w:val="24"/>
        </w:rPr>
        <w:t> </w:t>
      </w:r>
      <w:r w:rsidRPr="005252EA">
        <w:rPr>
          <w:rStyle w:val="Zdraznn"/>
          <w:sz w:val="24"/>
          <w:szCs w:val="24"/>
        </w:rPr>
        <w:t>daném předmětu ředitel školy, krajský úřad. Komisionální přezkoušení se koná nejpozději do 14 dnů od doručení žádosti nebo v termínu dohodnutém se zletilým žákem nebo zákonným zástupcem nezletilého žáka. V odůvodněných případech může krajský úřad rozhodnout o konání opravné zkoušky a komisionálního přezkoušení podle odstavce 9 na jiné střední škole. Zkoušky se na žádost krajského úřadu účastní školní inspektor.</w:t>
      </w:r>
    </w:p>
    <w:p w14:paraId="26B9BF7F" w14:textId="39F52C54" w:rsidR="00142F4A" w:rsidRDefault="00142F4A" w:rsidP="005252EA">
      <w:pPr>
        <w:pStyle w:val="Nadpisek"/>
        <w:spacing w:before="720"/>
      </w:pPr>
      <w:r>
        <w:t>Jméno a příjmení žáka</w:t>
      </w:r>
    </w:p>
    <w:p w14:paraId="3EF43A30" w14:textId="77777777" w:rsidR="00142F4A" w:rsidRDefault="00142F4A" w:rsidP="009D570D">
      <w:pPr>
        <w:pBdr>
          <w:bottom w:val="single" w:sz="8" w:space="1" w:color="auto"/>
        </w:pBdr>
        <w:tabs>
          <w:tab w:val="left" w:leader="dot" w:pos="9072"/>
        </w:tabs>
      </w:pPr>
    </w:p>
    <w:p w14:paraId="3A690F1E" w14:textId="77777777" w:rsidR="00142F4A" w:rsidRDefault="00142F4A" w:rsidP="00B40FA1">
      <w:pPr>
        <w:pStyle w:val="Nadpisek"/>
        <w:spacing w:before="360"/>
      </w:pPr>
      <w:r>
        <w:t xml:space="preserve">Kód a název oboru vzdělávání: </w:t>
      </w:r>
    </w:p>
    <w:p w14:paraId="6B75B6E8" w14:textId="77777777" w:rsidR="00142F4A" w:rsidRDefault="00142F4A" w:rsidP="004B321D">
      <w:pPr>
        <w:pBdr>
          <w:bottom w:val="single" w:sz="8" w:space="1" w:color="auto"/>
        </w:pBdr>
      </w:pPr>
    </w:p>
    <w:p w14:paraId="563E22FC" w14:textId="44FD78C3" w:rsidR="00073186" w:rsidRDefault="00073186" w:rsidP="00B40FA1">
      <w:pPr>
        <w:pStyle w:val="Nadpisek"/>
        <w:tabs>
          <w:tab w:val="left" w:leader="underscore" w:pos="6237"/>
          <w:tab w:val="left" w:leader="underscore" w:pos="9070"/>
        </w:tabs>
        <w:spacing w:before="480"/>
      </w:pPr>
      <w:r>
        <w:t xml:space="preserve">Datum narození: </w:t>
      </w:r>
      <w:r>
        <w:tab/>
      </w:r>
      <w:r>
        <w:t xml:space="preserve">Třída: </w:t>
      </w:r>
      <w:r w:rsidR="004B321D">
        <w:tab/>
      </w:r>
    </w:p>
    <w:p w14:paraId="11D5C753" w14:textId="77777777" w:rsidR="00C72A59" w:rsidRDefault="00142F4A" w:rsidP="00A16688">
      <w:pPr>
        <w:pStyle w:val="Nadpisek"/>
        <w:spacing w:before="360"/>
      </w:pPr>
      <w:r>
        <w:t xml:space="preserve">Adresa pro doručení rozhodnutí: </w:t>
      </w:r>
    </w:p>
    <w:p w14:paraId="647615CA" w14:textId="77777777" w:rsidR="00C72A59" w:rsidRDefault="00C72A59" w:rsidP="00C72A59">
      <w:pPr>
        <w:pBdr>
          <w:bottom w:val="single" w:sz="8" w:space="1" w:color="auto"/>
        </w:pBdr>
      </w:pPr>
    </w:p>
    <w:p w14:paraId="4852DA39" w14:textId="77777777" w:rsidR="00B40FA1" w:rsidRDefault="00B40FA1" w:rsidP="0013081A">
      <w:pPr>
        <w:spacing w:before="120"/>
        <w:sectPr w:rsidR="00B40FA1" w:rsidSect="0006489B">
          <w:headerReference w:type="default" r:id="rId7"/>
          <w:footerReference w:type="default" r:id="rId8"/>
          <w:pgSz w:w="11906" w:h="16838"/>
          <w:pgMar w:top="1701" w:right="1418" w:bottom="1134" w:left="1418" w:header="680" w:footer="567" w:gutter="0"/>
          <w:cols w:space="708"/>
          <w:docGrid w:linePitch="360"/>
        </w:sectPr>
      </w:pPr>
    </w:p>
    <w:p w14:paraId="4AC9FBCC" w14:textId="2B35C0EE" w:rsidR="00142F4A" w:rsidRDefault="00142F4A" w:rsidP="0013081A">
      <w:pPr>
        <w:spacing w:before="120"/>
      </w:pPr>
      <w:r>
        <w:lastRenderedPageBreak/>
        <w:t>Název předmět</w:t>
      </w:r>
      <w:r w:rsidR="005252EA">
        <w:t>u</w:t>
      </w:r>
      <w:r>
        <w:t>, ze kter</w:t>
      </w:r>
      <w:r w:rsidR="00E02944">
        <w:t>ého</w:t>
      </w:r>
      <w:r>
        <w:t xml:space="preserve"> plnoletý žák nebo zákonný zástupce žáka žádá o</w:t>
      </w:r>
      <w:r w:rsidR="00073186">
        <w:t> </w:t>
      </w:r>
      <w:r>
        <w:t>přezkoušení</w:t>
      </w:r>
    </w:p>
    <w:p w14:paraId="000B5C53" w14:textId="77777777" w:rsidR="00C72A59" w:rsidRDefault="00C72A59" w:rsidP="00C72A59">
      <w:pPr>
        <w:pBdr>
          <w:bottom w:val="single" w:sz="8" w:space="1" w:color="auto"/>
        </w:pBdr>
      </w:pPr>
    </w:p>
    <w:p w14:paraId="5D97890A" w14:textId="0372E129" w:rsidR="0013081A" w:rsidRDefault="0013081A" w:rsidP="005252EA">
      <w:pPr>
        <w:tabs>
          <w:tab w:val="left" w:leader="underscore" w:pos="9070"/>
        </w:tabs>
        <w:spacing w:before="480"/>
      </w:pPr>
      <w:r>
        <w:t>Zkoušející daného předmětu:</w:t>
      </w:r>
      <w:r>
        <w:tab/>
      </w:r>
    </w:p>
    <w:p w14:paraId="7616F196" w14:textId="77777777" w:rsidR="00B40FA1" w:rsidRDefault="00B75BF1" w:rsidP="00B40FA1">
      <w:pPr>
        <w:pStyle w:val="Nadpisek"/>
        <w:spacing w:before="360"/>
      </w:pPr>
      <w:r>
        <w:t>Důvody nesouhlasu</w:t>
      </w:r>
    </w:p>
    <w:p w14:paraId="4DC51380" w14:textId="0AA03BB1" w:rsidR="00142F4A" w:rsidRDefault="00142F4A" w:rsidP="006D5111">
      <w:pPr>
        <w:tabs>
          <w:tab w:val="left" w:leader="dot" w:pos="3969"/>
          <w:tab w:val="left" w:pos="5103"/>
          <w:tab w:val="left" w:leader="dot" w:pos="8931"/>
        </w:tabs>
        <w:spacing w:before="7080"/>
      </w:pPr>
      <w:r>
        <w:t>V</w:t>
      </w:r>
      <w:r w:rsidR="00A16688">
        <w:tab/>
      </w:r>
      <w:r w:rsidR="00A16688">
        <w:tab/>
        <w:t>dne</w:t>
      </w:r>
      <w:r w:rsidR="00A16688">
        <w:tab/>
      </w:r>
    </w:p>
    <w:p w14:paraId="1C89FD5A" w14:textId="69950118" w:rsidR="00142F4A" w:rsidRDefault="0092245E" w:rsidP="00A16688">
      <w:pPr>
        <w:tabs>
          <w:tab w:val="left" w:leader="dot" w:pos="3969"/>
          <w:tab w:val="left" w:pos="5103"/>
          <w:tab w:val="left" w:leader="dot" w:pos="8931"/>
        </w:tabs>
        <w:spacing w:before="960"/>
      </w:pPr>
      <w:r>
        <w:tab/>
      </w:r>
      <w:r>
        <w:tab/>
      </w:r>
      <w:r>
        <w:tab/>
      </w:r>
    </w:p>
    <w:p w14:paraId="694E7637" w14:textId="3B737FA6" w:rsidR="00142F4A" w:rsidRDefault="00CF15B3" w:rsidP="006D5111">
      <w:pPr>
        <w:tabs>
          <w:tab w:val="center" w:pos="1985"/>
          <w:tab w:val="left" w:pos="5387"/>
        </w:tabs>
      </w:pPr>
      <w:r>
        <w:tab/>
        <w:t>p</w:t>
      </w:r>
      <w:r w:rsidR="00142F4A">
        <w:t>odpis žáka</w:t>
      </w:r>
      <w:r>
        <w:tab/>
      </w:r>
      <w:r w:rsidR="00A16688">
        <w:t>p</w:t>
      </w:r>
      <w:r w:rsidR="00142F4A">
        <w:t>odpis zákonného zástupce</w:t>
      </w:r>
    </w:p>
    <w:sectPr w:rsidR="00142F4A" w:rsidSect="0006489B">
      <w:pgSz w:w="11906" w:h="16838"/>
      <w:pgMar w:top="1701" w:right="1418" w:bottom="1134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0AC33" w14:textId="77777777" w:rsidR="001D07E3" w:rsidRDefault="001D07E3" w:rsidP="008A0B9B">
      <w:pPr>
        <w:spacing w:line="240" w:lineRule="auto"/>
      </w:pPr>
      <w:r>
        <w:separator/>
      </w:r>
    </w:p>
  </w:endnote>
  <w:endnote w:type="continuationSeparator" w:id="0">
    <w:p w14:paraId="51467EBC" w14:textId="77777777" w:rsidR="001D07E3" w:rsidRDefault="001D07E3" w:rsidP="008A0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DC6F" w14:textId="2B607728" w:rsidR="008A0B9B" w:rsidRDefault="000C7BB4" w:rsidP="00030363">
    <w:pPr>
      <w:pStyle w:val="Zpat"/>
      <w:tabs>
        <w:tab w:val="clear" w:pos="4536"/>
        <w:tab w:val="clear" w:pos="9072"/>
      </w:tabs>
      <w:spacing w:before="0" w:line="360" w:lineRule="auto"/>
      <w:jc w:val="right"/>
      <w:rPr>
        <w:color w:val="001942"/>
        <w:szCs w:val="24"/>
      </w:rPr>
    </w:pPr>
    <w:r w:rsidRPr="00643D47">
      <w:rPr>
        <w:noProof/>
        <w:szCs w:val="26"/>
        <w:lang w:eastAsia="cs-CZ"/>
      </w:rPr>
      <w:drawing>
        <wp:anchor distT="0" distB="0" distL="114300" distR="114300" simplePos="0" relativeHeight="251658240" behindDoc="0" locked="0" layoutInCell="1" allowOverlap="1" wp14:anchorId="2EE53BB8" wp14:editId="0D34D9A0">
          <wp:simplePos x="0" y="0"/>
          <wp:positionH relativeFrom="margin">
            <wp:posOffset>0</wp:posOffset>
          </wp:positionH>
          <wp:positionV relativeFrom="paragraph">
            <wp:posOffset>5715</wp:posOffset>
          </wp:positionV>
          <wp:extent cx="288000" cy="432000"/>
          <wp:effectExtent l="0" t="0" r="0" b="6350"/>
          <wp:wrapSquare wrapText="bothSides"/>
          <wp:docPr id="553362249" name="Obrázek 553362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0B9B" w:rsidRPr="00643D47">
      <w:rPr>
        <w:rFonts w:cstheme="minorHAnsi"/>
        <w:color w:val="001942"/>
        <w:szCs w:val="26"/>
      </w:rPr>
      <w:t>Střední odborná škola NET OFFICE Orlová, spol. s r. o</w:t>
    </w:r>
    <w:r w:rsidR="008A0B9B">
      <w:rPr>
        <w:rFonts w:cstheme="minorHAnsi"/>
        <w:color w:val="001942"/>
        <w:szCs w:val="20"/>
      </w:rPr>
      <w:t>.</w:t>
    </w:r>
  </w:p>
  <w:p w14:paraId="00C6A83B" w14:textId="3B439964" w:rsidR="008A0B9B" w:rsidRDefault="008A0B9B" w:rsidP="00C03875">
    <w:pPr>
      <w:pStyle w:val="Zpat"/>
      <w:tabs>
        <w:tab w:val="clear" w:pos="9072"/>
      </w:tabs>
      <w:spacing w:before="0" w:line="276" w:lineRule="auto"/>
      <w:jc w:val="right"/>
    </w:pPr>
    <w:r>
      <w:rPr>
        <w:rFonts w:asciiTheme="majorHAnsi" w:hAnsiTheme="majorHAnsi" w:cstheme="majorHAnsi"/>
        <w:color w:val="001942"/>
        <w:sz w:val="16"/>
        <w:szCs w:val="16"/>
      </w:rPr>
      <w:t xml:space="preserve">www.nosch.cz    </w:t>
    </w:r>
    <w:r>
      <w:rPr>
        <w:rFonts w:asciiTheme="majorHAnsi" w:hAnsiTheme="majorHAnsi" w:cstheme="majorHAnsi"/>
        <w:color w:val="95A3B2"/>
        <w:sz w:val="16"/>
        <w:szCs w:val="16"/>
      </w:rPr>
      <w:t xml:space="preserve"> ·     </w:t>
    </w:r>
    <w:r>
      <w:rPr>
        <w:rFonts w:asciiTheme="majorHAnsi" w:hAnsiTheme="majorHAnsi" w:cstheme="majorHAnsi"/>
        <w:color w:val="001942"/>
        <w:sz w:val="16"/>
        <w:szCs w:val="16"/>
      </w:rPr>
      <w:t xml:space="preserve">skola@nosch.cz     </w:t>
    </w:r>
    <w:r>
      <w:rPr>
        <w:rFonts w:asciiTheme="majorHAnsi" w:hAnsiTheme="majorHAnsi" w:cstheme="majorHAnsi"/>
        <w:color w:val="95A3B2"/>
        <w:sz w:val="16"/>
        <w:szCs w:val="16"/>
      </w:rPr>
      <w:t xml:space="preserve">·     +420 </w:t>
    </w:r>
    <w:r>
      <w:rPr>
        <w:rFonts w:asciiTheme="majorHAnsi" w:hAnsiTheme="majorHAnsi" w:cstheme="majorHAnsi"/>
        <w:color w:val="001942"/>
        <w:sz w:val="16"/>
        <w:szCs w:val="16"/>
      </w:rPr>
      <w:t>603 219 193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DD94F" w14:textId="77777777" w:rsidR="001D07E3" w:rsidRDefault="001D07E3" w:rsidP="008A0B9B">
      <w:pPr>
        <w:spacing w:line="240" w:lineRule="auto"/>
      </w:pPr>
      <w:r>
        <w:separator/>
      </w:r>
    </w:p>
  </w:footnote>
  <w:footnote w:type="continuationSeparator" w:id="0">
    <w:p w14:paraId="4398F944" w14:textId="77777777" w:rsidR="001D07E3" w:rsidRDefault="001D07E3" w:rsidP="008A0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C43A" w14:textId="03489E8F" w:rsidR="008A0B9B" w:rsidRDefault="008A0B9B" w:rsidP="008A0B9B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0C1908" wp14:editId="3AF5C3C6">
          <wp:simplePos x="0" y="0"/>
          <wp:positionH relativeFrom="margin">
            <wp:align>right</wp:align>
          </wp:positionH>
          <wp:positionV relativeFrom="paragraph">
            <wp:posOffset>-251101</wp:posOffset>
          </wp:positionV>
          <wp:extent cx="2176145" cy="865505"/>
          <wp:effectExtent l="0" t="0" r="0" b="0"/>
          <wp:wrapTight wrapText="bothSides">
            <wp:wrapPolygon edited="0">
              <wp:start x="3214" y="0"/>
              <wp:lineTo x="756" y="3328"/>
              <wp:lineTo x="378" y="4279"/>
              <wp:lineTo x="945" y="7607"/>
              <wp:lineTo x="0" y="9508"/>
              <wp:lineTo x="0" y="11886"/>
              <wp:lineTo x="945" y="15213"/>
              <wp:lineTo x="378" y="16640"/>
              <wp:lineTo x="567" y="18066"/>
              <wp:lineTo x="2647" y="20919"/>
              <wp:lineTo x="4349" y="20919"/>
              <wp:lineTo x="4916" y="20919"/>
              <wp:lineTo x="6051" y="16640"/>
              <wp:lineTo x="21367" y="14738"/>
              <wp:lineTo x="21367" y="10459"/>
              <wp:lineTo x="20800" y="7607"/>
              <wp:lineTo x="4160" y="0"/>
              <wp:lineTo x="3214" y="0"/>
            </wp:wrapPolygon>
          </wp:wrapTight>
          <wp:docPr id="813379844" name="Obrázek 81337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145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B6C11"/>
    <w:multiLevelType w:val="hybridMultilevel"/>
    <w:tmpl w:val="365CD3A4"/>
    <w:lvl w:ilvl="0" w:tplc="65D2C0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67EB4"/>
    <w:multiLevelType w:val="hybridMultilevel"/>
    <w:tmpl w:val="4852C302"/>
    <w:lvl w:ilvl="0" w:tplc="5F2EED18">
      <w:start w:val="1"/>
      <w:numFmt w:val="bullet"/>
      <w:pStyle w:val="Odrmala"/>
      <w:lvlText w:val="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69A6986"/>
    <w:multiLevelType w:val="hybridMultilevel"/>
    <w:tmpl w:val="A976BEB2"/>
    <w:lvl w:ilvl="0" w:tplc="5344B6E2">
      <w:start w:val="1"/>
      <w:numFmt w:val="bullet"/>
      <w:pStyle w:val="Odrvelka"/>
      <w:lvlText w:val=""/>
      <w:lvlJc w:val="left"/>
      <w:pPr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D24CA"/>
    <w:multiLevelType w:val="hybridMultilevel"/>
    <w:tmpl w:val="14B6F868"/>
    <w:lvl w:ilvl="0" w:tplc="1B7843B8">
      <w:start w:val="1"/>
      <w:numFmt w:val="lowerLetter"/>
      <w:lvlText w:val="%1)"/>
      <w:lvlJc w:val="left"/>
      <w:pPr>
        <w:ind w:left="1174" w:hanging="360"/>
      </w:pPr>
    </w:lvl>
    <w:lvl w:ilvl="1" w:tplc="04050019" w:tentative="1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" w15:restartNumberingAfterBreak="0">
    <w:nsid w:val="49853063"/>
    <w:multiLevelType w:val="multilevel"/>
    <w:tmpl w:val="ED127FDA"/>
    <w:lvl w:ilvl="0">
      <w:start w:val="1"/>
      <w:numFmt w:val="decimal"/>
      <w:pStyle w:val="Cislovani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pStyle w:val="Odrazkaa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1D638F2"/>
    <w:multiLevelType w:val="hybridMultilevel"/>
    <w:tmpl w:val="077092FA"/>
    <w:lvl w:ilvl="0" w:tplc="32DECCB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403935">
    <w:abstractNumId w:val="5"/>
  </w:num>
  <w:num w:numId="2" w16cid:durableId="193617907">
    <w:abstractNumId w:val="0"/>
  </w:num>
  <w:num w:numId="3" w16cid:durableId="484275333">
    <w:abstractNumId w:val="3"/>
  </w:num>
  <w:num w:numId="4" w16cid:durableId="20280172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7788414">
    <w:abstractNumId w:val="4"/>
  </w:num>
  <w:num w:numId="6" w16cid:durableId="509150127">
    <w:abstractNumId w:val="2"/>
  </w:num>
  <w:num w:numId="7" w16cid:durableId="183829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9B"/>
    <w:rsid w:val="000101C9"/>
    <w:rsid w:val="00030363"/>
    <w:rsid w:val="00045904"/>
    <w:rsid w:val="0006489B"/>
    <w:rsid w:val="0006589A"/>
    <w:rsid w:val="00073186"/>
    <w:rsid w:val="00082250"/>
    <w:rsid w:val="00087BB6"/>
    <w:rsid w:val="0009171E"/>
    <w:rsid w:val="000930A8"/>
    <w:rsid w:val="000A2C4B"/>
    <w:rsid w:val="000A2E84"/>
    <w:rsid w:val="000B5DE9"/>
    <w:rsid w:val="000C0C76"/>
    <w:rsid w:val="000C4FA0"/>
    <w:rsid w:val="000C7BB4"/>
    <w:rsid w:val="00120D1E"/>
    <w:rsid w:val="00120F1B"/>
    <w:rsid w:val="0013081A"/>
    <w:rsid w:val="00133913"/>
    <w:rsid w:val="00142F4A"/>
    <w:rsid w:val="00177D93"/>
    <w:rsid w:val="00184637"/>
    <w:rsid w:val="0019264A"/>
    <w:rsid w:val="001C1942"/>
    <w:rsid w:val="001D07E3"/>
    <w:rsid w:val="0020038C"/>
    <w:rsid w:val="00215C7D"/>
    <w:rsid w:val="0022219D"/>
    <w:rsid w:val="00237E51"/>
    <w:rsid w:val="00247D67"/>
    <w:rsid w:val="00283F1F"/>
    <w:rsid w:val="00286E86"/>
    <w:rsid w:val="00297749"/>
    <w:rsid w:val="002B7F80"/>
    <w:rsid w:val="00302AF8"/>
    <w:rsid w:val="0031324A"/>
    <w:rsid w:val="003355F0"/>
    <w:rsid w:val="00345774"/>
    <w:rsid w:val="0037026A"/>
    <w:rsid w:val="0037379A"/>
    <w:rsid w:val="00385F4D"/>
    <w:rsid w:val="003912EC"/>
    <w:rsid w:val="003A1C5C"/>
    <w:rsid w:val="003A6744"/>
    <w:rsid w:val="003C36E7"/>
    <w:rsid w:val="003C487B"/>
    <w:rsid w:val="003D4C82"/>
    <w:rsid w:val="0041015E"/>
    <w:rsid w:val="004716F5"/>
    <w:rsid w:val="0048409E"/>
    <w:rsid w:val="00485630"/>
    <w:rsid w:val="00490B1C"/>
    <w:rsid w:val="004B321D"/>
    <w:rsid w:val="004C5C76"/>
    <w:rsid w:val="004F2191"/>
    <w:rsid w:val="004F450F"/>
    <w:rsid w:val="004F77A9"/>
    <w:rsid w:val="00500396"/>
    <w:rsid w:val="005163A2"/>
    <w:rsid w:val="005252EA"/>
    <w:rsid w:val="00530F22"/>
    <w:rsid w:val="00555B34"/>
    <w:rsid w:val="005654A0"/>
    <w:rsid w:val="005A5554"/>
    <w:rsid w:val="005E2905"/>
    <w:rsid w:val="0060305E"/>
    <w:rsid w:val="00603218"/>
    <w:rsid w:val="00643D47"/>
    <w:rsid w:val="00653F07"/>
    <w:rsid w:val="00662CBE"/>
    <w:rsid w:val="006A3108"/>
    <w:rsid w:val="006C388A"/>
    <w:rsid w:val="006D5111"/>
    <w:rsid w:val="00721C8D"/>
    <w:rsid w:val="00730317"/>
    <w:rsid w:val="0077591A"/>
    <w:rsid w:val="00786F8F"/>
    <w:rsid w:val="00803977"/>
    <w:rsid w:val="00832EF1"/>
    <w:rsid w:val="00836943"/>
    <w:rsid w:val="00843718"/>
    <w:rsid w:val="00862500"/>
    <w:rsid w:val="00883CD1"/>
    <w:rsid w:val="00892BEE"/>
    <w:rsid w:val="008A0B9B"/>
    <w:rsid w:val="008A130B"/>
    <w:rsid w:val="008B2CE1"/>
    <w:rsid w:val="00903F8D"/>
    <w:rsid w:val="00914288"/>
    <w:rsid w:val="0092245E"/>
    <w:rsid w:val="00963A50"/>
    <w:rsid w:val="009D570D"/>
    <w:rsid w:val="00A16688"/>
    <w:rsid w:val="00A23082"/>
    <w:rsid w:val="00A2655E"/>
    <w:rsid w:val="00A42331"/>
    <w:rsid w:val="00A63D35"/>
    <w:rsid w:val="00AA324F"/>
    <w:rsid w:val="00AB78D7"/>
    <w:rsid w:val="00AC2B33"/>
    <w:rsid w:val="00B16A36"/>
    <w:rsid w:val="00B243B6"/>
    <w:rsid w:val="00B3328B"/>
    <w:rsid w:val="00B40FA1"/>
    <w:rsid w:val="00B5474A"/>
    <w:rsid w:val="00B75BF1"/>
    <w:rsid w:val="00BA28F6"/>
    <w:rsid w:val="00BE1DBB"/>
    <w:rsid w:val="00BE6DC3"/>
    <w:rsid w:val="00C03875"/>
    <w:rsid w:val="00C14492"/>
    <w:rsid w:val="00C16731"/>
    <w:rsid w:val="00C2413F"/>
    <w:rsid w:val="00C272D7"/>
    <w:rsid w:val="00C60860"/>
    <w:rsid w:val="00C6725F"/>
    <w:rsid w:val="00C723D5"/>
    <w:rsid w:val="00C72A59"/>
    <w:rsid w:val="00C90BDB"/>
    <w:rsid w:val="00CA3093"/>
    <w:rsid w:val="00CA6E30"/>
    <w:rsid w:val="00CB3606"/>
    <w:rsid w:val="00CD040B"/>
    <w:rsid w:val="00CE3E5D"/>
    <w:rsid w:val="00CF15B3"/>
    <w:rsid w:val="00D10DBD"/>
    <w:rsid w:val="00D24542"/>
    <w:rsid w:val="00D440A3"/>
    <w:rsid w:val="00D52A26"/>
    <w:rsid w:val="00D80734"/>
    <w:rsid w:val="00D968C4"/>
    <w:rsid w:val="00DC1D32"/>
    <w:rsid w:val="00DD2B1B"/>
    <w:rsid w:val="00E02944"/>
    <w:rsid w:val="00E044BF"/>
    <w:rsid w:val="00E33378"/>
    <w:rsid w:val="00E42347"/>
    <w:rsid w:val="00E6461C"/>
    <w:rsid w:val="00EC27B0"/>
    <w:rsid w:val="00EE2E9D"/>
    <w:rsid w:val="00F054AB"/>
    <w:rsid w:val="00F428C6"/>
    <w:rsid w:val="00F44443"/>
    <w:rsid w:val="00F6560E"/>
    <w:rsid w:val="00F820D2"/>
    <w:rsid w:val="00F83DCE"/>
    <w:rsid w:val="00F84050"/>
    <w:rsid w:val="00F87336"/>
    <w:rsid w:val="00F8745C"/>
    <w:rsid w:val="00FA5A5A"/>
    <w:rsid w:val="00FA5AB6"/>
    <w:rsid w:val="00FC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DC3F"/>
  <w15:chartTrackingRefBased/>
  <w15:docId w15:val="{35FB81C5-8B85-4F9E-8FDF-FD3D1CAC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cs-CZ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3E5D"/>
    <w:pPr>
      <w:spacing w:before="60"/>
      <w:jc w:val="both"/>
    </w:pPr>
    <w:rPr>
      <w:rFonts w:ascii="Cambria" w:hAnsi="Cambria"/>
      <w:sz w:val="26"/>
    </w:rPr>
  </w:style>
  <w:style w:type="paragraph" w:styleId="Nadpis1">
    <w:name w:val="heading 1"/>
    <w:basedOn w:val="Normln"/>
    <w:next w:val="Normln"/>
    <w:link w:val="Nadpis1Char"/>
    <w:uiPriority w:val="9"/>
    <w:qFormat/>
    <w:rsid w:val="00A63D35"/>
    <w:pPr>
      <w:keepNext/>
      <w:keepLines/>
      <w:spacing w:before="120" w:after="120" w:line="240" w:lineRule="auto"/>
      <w:jc w:val="lef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0B9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B9B"/>
  </w:style>
  <w:style w:type="paragraph" w:styleId="Zpat">
    <w:name w:val="footer"/>
    <w:basedOn w:val="Normln"/>
    <w:link w:val="ZpatChar"/>
    <w:uiPriority w:val="99"/>
    <w:unhideWhenUsed/>
    <w:rsid w:val="008A0B9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B9B"/>
  </w:style>
  <w:style w:type="character" w:customStyle="1" w:styleId="Nadpis1Char">
    <w:name w:val="Nadpis 1 Char"/>
    <w:basedOn w:val="Standardnpsmoodstavce"/>
    <w:link w:val="Nadpis1"/>
    <w:uiPriority w:val="9"/>
    <w:rsid w:val="00A63D35"/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3D35"/>
    <w:pPr>
      <w:numPr>
        <w:ilvl w:val="1"/>
      </w:numPr>
      <w:spacing w:before="120" w:after="120" w:line="240" w:lineRule="auto"/>
      <w:jc w:val="left"/>
    </w:pPr>
    <w:rPr>
      <w:rFonts w:asciiTheme="majorHAnsi" w:eastAsiaTheme="minorEastAsia" w:hAnsiTheme="majorHAnsi"/>
      <w:b/>
      <w:caps/>
      <w:spacing w:val="1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A63D35"/>
    <w:rPr>
      <w:rFonts w:asciiTheme="majorHAnsi" w:eastAsiaTheme="minorEastAsia" w:hAnsiTheme="majorHAnsi"/>
      <w:b/>
      <w:caps/>
      <w:spacing w:val="15"/>
      <w:sz w:val="32"/>
    </w:rPr>
  </w:style>
  <w:style w:type="paragraph" w:customStyle="1" w:styleId="Cislovani">
    <w:name w:val="Cislovani"/>
    <w:basedOn w:val="Normln"/>
    <w:next w:val="Normln"/>
    <w:qFormat/>
    <w:rsid w:val="00FA5A5A"/>
    <w:pPr>
      <w:numPr>
        <w:numId w:val="5"/>
      </w:numPr>
      <w:spacing w:before="120"/>
      <w:outlineLvl w:val="0"/>
    </w:pPr>
  </w:style>
  <w:style w:type="paragraph" w:customStyle="1" w:styleId="Odrazkaa">
    <w:name w:val="Odrazka_a"/>
    <w:basedOn w:val="Normln"/>
    <w:next w:val="Normln"/>
    <w:qFormat/>
    <w:rsid w:val="00A42331"/>
    <w:pPr>
      <w:numPr>
        <w:ilvl w:val="1"/>
        <w:numId w:val="5"/>
      </w:numPr>
      <w:outlineLvl w:val="1"/>
    </w:pPr>
  </w:style>
  <w:style w:type="paragraph" w:styleId="Odstavecseseznamem">
    <w:name w:val="List Paragraph"/>
    <w:basedOn w:val="Normln"/>
    <w:uiPriority w:val="34"/>
    <w:rsid w:val="0022219D"/>
    <w:pPr>
      <w:ind w:left="720"/>
      <w:contextualSpacing/>
    </w:pPr>
  </w:style>
  <w:style w:type="paragraph" w:customStyle="1" w:styleId="Odrvelka">
    <w:name w:val="Odr_velka"/>
    <w:basedOn w:val="Normln"/>
    <w:next w:val="Normln"/>
    <w:qFormat/>
    <w:rsid w:val="00A42331"/>
    <w:pPr>
      <w:numPr>
        <w:numId w:val="6"/>
      </w:numPr>
      <w:spacing w:before="120"/>
      <w:ind w:left="567" w:hanging="567"/>
    </w:pPr>
  </w:style>
  <w:style w:type="paragraph" w:customStyle="1" w:styleId="Odrmala">
    <w:name w:val="Odr_mala"/>
    <w:basedOn w:val="Normln"/>
    <w:next w:val="Normln"/>
    <w:qFormat/>
    <w:rsid w:val="00A42331"/>
    <w:pPr>
      <w:numPr>
        <w:numId w:val="7"/>
      </w:numPr>
      <w:ind w:left="1134" w:hanging="567"/>
    </w:pPr>
  </w:style>
  <w:style w:type="paragraph" w:customStyle="1" w:styleId="Nadpisek">
    <w:name w:val="Nadpisek"/>
    <w:basedOn w:val="Normln"/>
    <w:next w:val="Normln"/>
    <w:qFormat/>
    <w:rsid w:val="00A63D35"/>
    <w:pPr>
      <w:spacing w:before="120" w:after="120" w:line="240" w:lineRule="auto"/>
      <w:jc w:val="left"/>
    </w:pPr>
    <w:rPr>
      <w:rFonts w:asciiTheme="majorHAnsi" w:hAnsiTheme="majorHAnsi"/>
      <w:b/>
      <w:caps/>
      <w:sz w:val="28"/>
    </w:rPr>
  </w:style>
  <w:style w:type="character" w:styleId="Zdraznn">
    <w:name w:val="Emphasis"/>
    <w:basedOn w:val="Standardnpsmoodstavce"/>
    <w:uiPriority w:val="20"/>
    <w:rsid w:val="005252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Myšička</dc:creator>
  <cp:keywords/>
  <dc:description/>
  <cp:lastModifiedBy>Michaela Masná</cp:lastModifiedBy>
  <cp:revision>5</cp:revision>
  <cp:lastPrinted>2026-06-16T06:33:00Z</cp:lastPrinted>
  <dcterms:created xsi:type="dcterms:W3CDTF">2026-06-16T06:32:00Z</dcterms:created>
  <dcterms:modified xsi:type="dcterms:W3CDTF">2026-06-16T06:38:00Z</dcterms:modified>
</cp:coreProperties>
</file>